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148284C3" w:rsidR="003F192F" w:rsidRPr="0006295F" w:rsidRDefault="0006295F" w:rsidP="000C14A8">
      <w:pPr>
        <w:pStyle w:val="Titolo1"/>
        <w:spacing w:before="72" w:line="276" w:lineRule="auto"/>
        <w:rPr>
          <w:rFonts w:ascii="Verdana" w:eastAsia="Arial" w:hAnsi="Verdana"/>
          <w:sz w:val="25"/>
          <w:szCs w:val="25"/>
          <w:u w:val="thick"/>
          <w:lang w:bidi="it-IT"/>
        </w:rPr>
      </w:pP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Allegato </w:t>
      </w:r>
      <w:r w:rsidR="0016641A">
        <w:rPr>
          <w:rFonts w:ascii="Verdana" w:eastAsia="Arial" w:hAnsi="Verdana"/>
          <w:sz w:val="25"/>
          <w:szCs w:val="25"/>
          <w:u w:val="thick"/>
          <w:lang w:bidi="it-IT"/>
        </w:rPr>
        <w:t>D</w:t>
      </w: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 - Modello di Offerta Economic</w:t>
      </w:r>
      <w:r w:rsidR="00F44DAA">
        <w:rPr>
          <w:rFonts w:ascii="Verdana" w:eastAsia="Arial" w:hAnsi="Verdana"/>
          <w:sz w:val="25"/>
          <w:szCs w:val="25"/>
          <w:u w:val="thick"/>
          <w:lang w:bidi="it-IT"/>
        </w:rPr>
        <w:t>a</w:t>
      </w:r>
    </w:p>
    <w:p w14:paraId="1DD88046" w14:textId="77777777" w:rsidR="00E43BA6" w:rsidRDefault="00E43BA6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188D2209" w14:textId="62023ABF" w:rsidR="000C14A8" w:rsidRPr="0006295F" w:rsidRDefault="00E43BA6" w:rsidP="00E43BA6">
      <w:pPr>
        <w:spacing w:line="276" w:lineRule="auto"/>
        <w:jc w:val="center"/>
        <w:rPr>
          <w:rFonts w:ascii="Verdana" w:eastAsia="Calibri" w:hAnsi="Verdana"/>
          <w:i/>
          <w:sz w:val="18"/>
          <w:szCs w:val="18"/>
          <w:lang w:bidi="it-IT"/>
        </w:rPr>
      </w:pPr>
      <w:r w:rsidRPr="0006295F">
        <w:rPr>
          <w:rFonts w:ascii="Verdana" w:eastAsia="Calibri" w:hAnsi="Verdana"/>
          <w:i/>
          <w:sz w:val="18"/>
          <w:szCs w:val="18"/>
          <w:lang w:bidi="it-IT"/>
        </w:rPr>
        <w:t>(File editabile da riportare su carta intestata dell’Operatore Economico)</w:t>
      </w:r>
    </w:p>
    <w:p w14:paraId="392182F1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</w:p>
    <w:p w14:paraId="4680EEC0" w14:textId="77777777" w:rsidR="00F207DD" w:rsidRDefault="00F207DD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2E498721" w14:textId="3435D868" w:rsidR="000C14A8" w:rsidRDefault="000C14A8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>Spett.l</w:t>
      </w:r>
      <w:r w:rsidR="0087643A">
        <w:rPr>
          <w:rFonts w:ascii="Verdana" w:eastAsia="Calibri" w:hAnsi="Verdana"/>
          <w:iCs/>
          <w:sz w:val="22"/>
          <w:szCs w:val="22"/>
          <w:lang w:bidi="it-IT"/>
        </w:rPr>
        <w:t>e</w:t>
      </w:r>
    </w:p>
    <w:p w14:paraId="30A5B66D" w14:textId="2904FCA5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Consac Gestioni Idriche Spa</w:t>
      </w:r>
    </w:p>
    <w:p w14:paraId="3F5D1750" w14:textId="003126D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Via Ottavio Valiante, 30</w:t>
      </w:r>
    </w:p>
    <w:p w14:paraId="78ACF64D" w14:textId="54B92DB4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84078 Vallo della Lucania (SA)</w:t>
      </w:r>
    </w:p>
    <w:p w14:paraId="6C8EC663" w14:textId="236E5EE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tbl>
      <w:tblPr>
        <w:tblW w:w="488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06295F" w:rsidRPr="0006295F" w14:paraId="13484B26" w14:textId="77777777" w:rsidTr="00FA2190">
        <w:trPr>
          <w:trHeight w:hRule="exact" w:val="1701"/>
          <w:jc w:val="center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83D66" w14:textId="73263B59" w:rsidR="0006295F" w:rsidRPr="00AF3B0E" w:rsidRDefault="00FA448B" w:rsidP="00AF3B0E">
            <w:pPr>
              <w:pStyle w:val="TableParagraph"/>
              <w:ind w:left="151" w:right="229"/>
              <w:jc w:val="center"/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</w:pPr>
            <w:bookmarkStart w:id="0" w:name="_Hlk12278336"/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>ffidamento biennale del servizio di caratterizzazione analitica,</w:t>
            </w:r>
            <w:r w:rsidR="00AF3B0E">
              <w:rPr>
                <w:rFonts w:ascii="Verdana" w:hAnsi="Verdana"/>
                <w:b/>
                <w:sz w:val="22"/>
                <w:szCs w:val="22"/>
              </w:rPr>
              <w:t xml:space="preserve"> ritiro,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 trasporto e </w:t>
            </w: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maltimento </w:t>
            </w:r>
            <w:r>
              <w:rPr>
                <w:rFonts w:ascii="Verdana" w:hAnsi="Verdana"/>
                <w:b/>
                <w:sz w:val="22"/>
                <w:szCs w:val="22"/>
              </w:rPr>
              <w:t>dei residui di vagliatura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 - CER 19</w:t>
            </w:r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>08</w:t>
            </w:r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prodotti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 d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agli impianti di </w:t>
            </w:r>
            <w:r w:rsidRPr="00C033AD">
              <w:rPr>
                <w:rFonts w:ascii="Verdana" w:hAnsi="Verdana"/>
                <w:b/>
                <w:sz w:val="22"/>
                <w:szCs w:val="22"/>
              </w:rPr>
              <w:t xml:space="preserve">trattamento delle acque reflue urbane gestiti da “Consac Gestioni Idriche </w:t>
            </w:r>
            <w:bookmarkEnd w:id="0"/>
            <w:r w:rsidRPr="00C033AD">
              <w:rPr>
                <w:rFonts w:ascii="Verdana" w:hAnsi="Verdana"/>
                <w:b/>
                <w:sz w:val="22"/>
                <w:szCs w:val="22"/>
              </w:rPr>
              <w:t>S.p.a.</w:t>
            </w:r>
            <w:r>
              <w:rPr>
                <w:rFonts w:ascii="Verdana" w:hAnsi="Verdana"/>
                <w:b/>
                <w:sz w:val="22"/>
                <w:szCs w:val="22"/>
              </w:rPr>
              <w:t>” CIG: (</w:t>
            </w:r>
            <w:r w:rsidR="00AF3B0E" w:rsidRPr="00AF3B0E">
              <w:rPr>
                <w:rFonts w:ascii="Verdana" w:hAnsi="Verdana"/>
                <w:b/>
                <w:bCs/>
                <w:sz w:val="22"/>
                <w:szCs w:val="22"/>
              </w:rPr>
              <w:t>9709555243</w:t>
            </w:r>
            <w:r w:rsidR="004A7F3D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</w:tc>
      </w:tr>
    </w:tbl>
    <w:p w14:paraId="36C109A7" w14:textId="77777777" w:rsidR="00694488" w:rsidRDefault="0069448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35B3CE" w14:textId="6EA8A2B0" w:rsidR="000C14A8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Il</w:t>
      </w:r>
      <w:r w:rsidR="000C14A8" w:rsidRPr="006B533F">
        <w:rPr>
          <w:rFonts w:ascii="Verdana" w:hAnsi="Verdana"/>
          <w:sz w:val="22"/>
          <w:szCs w:val="22"/>
        </w:rPr>
        <w:t xml:space="preserve">/La </w:t>
      </w:r>
      <w:r w:rsidRPr="006B533F">
        <w:rPr>
          <w:rFonts w:ascii="Verdana" w:hAnsi="Verdana"/>
          <w:sz w:val="22"/>
          <w:szCs w:val="22"/>
        </w:rPr>
        <w:t>sottoscritto</w:t>
      </w:r>
      <w:r w:rsidR="000C14A8" w:rsidRPr="006B533F">
        <w:rPr>
          <w:rFonts w:ascii="Verdana" w:hAnsi="Verdana"/>
          <w:sz w:val="22"/>
          <w:szCs w:val="22"/>
        </w:rPr>
        <w:t>/a</w:t>
      </w:r>
      <w:r w:rsidRPr="006B533F">
        <w:rPr>
          <w:rFonts w:ascii="Verdana" w:hAnsi="Verdana"/>
          <w:sz w:val="22"/>
          <w:szCs w:val="22"/>
        </w:rPr>
        <w:t xml:space="preserve"> ______________________________________</w:t>
      </w:r>
      <w:r w:rsidR="000C14A8" w:rsidRPr="006B533F">
        <w:rPr>
          <w:rFonts w:ascii="Verdana" w:hAnsi="Verdana"/>
          <w:sz w:val="22"/>
          <w:szCs w:val="22"/>
        </w:rPr>
        <w:t>_____________________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5F98C64B" w14:textId="48B85ACD" w:rsidR="000C14A8" w:rsidRDefault="000C14A8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nato/a il _________________________ a ____________________________________ (___)</w:t>
      </w:r>
    </w:p>
    <w:p w14:paraId="4C8CCE6E" w14:textId="77777777" w:rsidR="008B5721" w:rsidRPr="006B533F" w:rsidRDefault="008B5721" w:rsidP="008B572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in ________________________ (___) alla via ________________________ n. ___</w:t>
      </w:r>
    </w:p>
    <w:p w14:paraId="3EDAD968" w14:textId="77777777" w:rsidR="001C7259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qualità di </w:t>
      </w:r>
    </w:p>
    <w:p w14:paraId="10713DB5" w14:textId="77777777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Titolare o Legale Rappresentante _</w:t>
      </w:r>
      <w:r w:rsidR="000C14A8" w:rsidRPr="006B533F">
        <w:rPr>
          <w:rFonts w:ascii="Verdana" w:hAnsi="Verdana"/>
          <w:sz w:val="22"/>
          <w:szCs w:val="22"/>
        </w:rPr>
        <w:t>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_ </w:t>
      </w:r>
    </w:p>
    <w:p w14:paraId="54AC86F0" w14:textId="3C6C4B71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Procuratore, come da procura generale/speciale in data __/__/____ a rogito Notar_________ __________________ Rep. n.  __________________ </w:t>
      </w:r>
      <w:r w:rsidRPr="001C7259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allegata in originale o copia conforme</w:t>
      </w:r>
      <w:r w:rsidRPr="001C7259">
        <w:rPr>
          <w:rFonts w:ascii="Verdana" w:hAnsi="Verdana"/>
          <w:sz w:val="18"/>
          <w:szCs w:val="18"/>
        </w:rPr>
        <w:t>)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6D260A51" w14:textId="2FCFF1AE" w:rsidR="002071E0" w:rsidRPr="006B533F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dell’</w:t>
      </w:r>
      <w:r w:rsidR="002071E0" w:rsidRPr="006B533F">
        <w:rPr>
          <w:rFonts w:ascii="Verdana" w:hAnsi="Verdana"/>
          <w:sz w:val="22"/>
          <w:szCs w:val="22"/>
        </w:rPr>
        <w:t>O</w:t>
      </w:r>
      <w:r w:rsidRPr="006B533F">
        <w:rPr>
          <w:rFonts w:ascii="Verdana" w:hAnsi="Verdana"/>
          <w:sz w:val="22"/>
          <w:szCs w:val="22"/>
        </w:rPr>
        <w:t xml:space="preserve">peratore </w:t>
      </w:r>
      <w:r w:rsidR="002071E0" w:rsidRPr="006B533F">
        <w:rPr>
          <w:rFonts w:ascii="Verdana" w:hAnsi="Verdana"/>
          <w:sz w:val="22"/>
          <w:szCs w:val="22"/>
        </w:rPr>
        <w:t>E</w:t>
      </w:r>
      <w:r w:rsidRPr="006B533F">
        <w:rPr>
          <w:rFonts w:ascii="Verdana" w:hAnsi="Verdana"/>
          <w:sz w:val="22"/>
          <w:szCs w:val="22"/>
        </w:rPr>
        <w:t>conomico/</w:t>
      </w:r>
      <w:r w:rsidR="00D36CF3">
        <w:rPr>
          <w:rFonts w:ascii="Verdana" w:hAnsi="Verdana"/>
          <w:sz w:val="22"/>
          <w:szCs w:val="22"/>
        </w:rPr>
        <w:t>I</w:t>
      </w:r>
      <w:r w:rsidRPr="006B533F">
        <w:rPr>
          <w:rFonts w:ascii="Verdana" w:hAnsi="Verdana"/>
          <w:sz w:val="22"/>
          <w:szCs w:val="22"/>
        </w:rPr>
        <w:t xml:space="preserve">mpresa </w:t>
      </w:r>
      <w:r w:rsidR="002071E0" w:rsidRPr="006B533F">
        <w:rPr>
          <w:rFonts w:ascii="Verdana" w:hAnsi="Verdana"/>
          <w:sz w:val="22"/>
          <w:szCs w:val="22"/>
        </w:rPr>
        <w:t>_______________________________________________</w:t>
      </w:r>
    </w:p>
    <w:p w14:paraId="57FA4335" w14:textId="77777777" w:rsidR="00324647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4647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scrivere la denominazione esatta come indicato nel certificato della Camera di Commercio</w:t>
      </w:r>
      <w:r w:rsidRPr="00324647">
        <w:rPr>
          <w:rFonts w:ascii="Verdana" w:hAnsi="Verdana"/>
          <w:sz w:val="18"/>
          <w:szCs w:val="18"/>
        </w:rPr>
        <w:t>)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476AF24" w14:textId="245B272A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con sede legale in ________________________________</w:t>
      </w:r>
      <w:r w:rsidR="00B45265" w:rsidRPr="006B533F">
        <w:rPr>
          <w:rFonts w:ascii="Verdana" w:hAnsi="Verdana"/>
          <w:sz w:val="22"/>
          <w:szCs w:val="22"/>
        </w:rPr>
        <w:t>_______________</w:t>
      </w:r>
      <w:r w:rsidR="00386F74" w:rsidRPr="006B533F">
        <w:rPr>
          <w:rFonts w:ascii="Verdana" w:hAnsi="Verdana"/>
          <w:sz w:val="22"/>
          <w:szCs w:val="22"/>
        </w:rPr>
        <w:t>___</w:t>
      </w:r>
      <w:r w:rsidR="002071E0" w:rsidRPr="006B533F">
        <w:rPr>
          <w:rFonts w:ascii="Verdana" w:hAnsi="Verdana"/>
          <w:sz w:val="22"/>
          <w:szCs w:val="22"/>
        </w:rPr>
        <w:t>__________</w:t>
      </w:r>
    </w:p>
    <w:p w14:paraId="4579CBA3" w14:textId="10A64AE6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Via/Piazza</w:t>
      </w:r>
      <w:r w:rsidR="00386F74"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__________________________________________________________</w:t>
      </w:r>
      <w:r w:rsidR="002071E0" w:rsidRPr="006B533F">
        <w:rPr>
          <w:rFonts w:ascii="Verdana" w:hAnsi="Verdana"/>
          <w:sz w:val="22"/>
          <w:szCs w:val="22"/>
        </w:rPr>
        <w:t xml:space="preserve"> n. _____</w:t>
      </w:r>
    </w:p>
    <w:p w14:paraId="5694041D" w14:textId="2D0EEAD2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Codice Fiscale _______________________________________________________________ Partita IVA __________________________________________________________________</w:t>
      </w:r>
    </w:p>
    <w:p w14:paraId="12A51A45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T</w:t>
      </w:r>
      <w:r w:rsidR="00090AB5" w:rsidRPr="006B533F">
        <w:rPr>
          <w:rFonts w:ascii="Verdana" w:hAnsi="Verdana"/>
          <w:sz w:val="22"/>
          <w:szCs w:val="22"/>
        </w:rPr>
        <w:t>el. ___________</w:t>
      </w:r>
      <w:r w:rsidRPr="006B533F">
        <w:rPr>
          <w:rFonts w:ascii="Verdana" w:hAnsi="Verdana"/>
          <w:sz w:val="22"/>
          <w:szCs w:val="22"/>
        </w:rPr>
        <w:t>_______</w:t>
      </w:r>
      <w:r w:rsidR="00090AB5" w:rsidRPr="006B533F">
        <w:rPr>
          <w:rFonts w:ascii="Verdana" w:hAnsi="Verdana"/>
          <w:sz w:val="22"/>
          <w:szCs w:val="22"/>
        </w:rPr>
        <w:t>___</w:t>
      </w:r>
      <w:r w:rsidRPr="006B533F">
        <w:rPr>
          <w:rFonts w:ascii="Verdana" w:hAnsi="Verdana"/>
          <w:sz w:val="22"/>
          <w:szCs w:val="22"/>
        </w:rPr>
        <w:t>_________</w:t>
      </w:r>
      <w:r w:rsidR="00090AB5" w:rsidRPr="006B533F">
        <w:rPr>
          <w:rFonts w:ascii="Verdana" w:hAnsi="Verdana"/>
          <w:sz w:val="22"/>
          <w:szCs w:val="22"/>
        </w:rPr>
        <w:t xml:space="preserve">___ </w:t>
      </w:r>
      <w:r w:rsidRPr="006B533F">
        <w:rPr>
          <w:rFonts w:ascii="Verdana" w:hAnsi="Verdana"/>
          <w:sz w:val="22"/>
          <w:szCs w:val="22"/>
        </w:rPr>
        <w:t>Fax</w:t>
      </w:r>
      <w:r w:rsidR="00090AB5" w:rsidRPr="006B533F">
        <w:rPr>
          <w:rFonts w:ascii="Verdana" w:hAnsi="Verdana"/>
          <w:sz w:val="22"/>
          <w:szCs w:val="22"/>
        </w:rPr>
        <w:t>_________________</w:t>
      </w:r>
      <w:r w:rsidR="00B45265" w:rsidRPr="006B533F">
        <w:rPr>
          <w:rFonts w:ascii="Verdana" w:hAnsi="Verdana"/>
          <w:sz w:val="22"/>
          <w:szCs w:val="22"/>
        </w:rPr>
        <w:t>________</w:t>
      </w:r>
      <w:r w:rsidR="00090AB5" w:rsidRPr="006B533F">
        <w:rPr>
          <w:rFonts w:ascii="Verdana" w:hAnsi="Verdana"/>
          <w:sz w:val="22"/>
          <w:szCs w:val="22"/>
        </w:rPr>
        <w:t>__________</w:t>
      </w:r>
    </w:p>
    <w:p w14:paraId="1E9908CC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E-mail _____________________________________________________________________</w:t>
      </w:r>
    </w:p>
    <w:p w14:paraId="212C6163" w14:textId="77777777" w:rsidR="00A30740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PEC _______________________________________________________________________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D5409BD" w14:textId="3BD7FBE9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22"/>
          <w:szCs w:val="22"/>
        </w:rPr>
        <w:t xml:space="preserve">che partecipa alla presente procedura come </w:t>
      </w: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</w:p>
    <w:p w14:paraId="44C2F844" w14:textId="623F27F9" w:rsidR="00A30740" w:rsidRPr="006B533F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>impresa singola</w:t>
      </w:r>
      <w:r w:rsidRPr="006B533F">
        <w:rPr>
          <w:rFonts w:ascii="Verdana" w:hAnsi="Verdana"/>
          <w:sz w:val="22"/>
          <w:szCs w:val="22"/>
        </w:rPr>
        <w:t xml:space="preserve">; </w:t>
      </w:r>
    </w:p>
    <w:p w14:paraId="46D5A360" w14:textId="4D6F1971" w:rsidR="00A30740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 w:rsidR="00C239C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</w:t>
      </w:r>
      <w:r w:rsidRPr="00A30740">
        <w:rPr>
          <w:rFonts w:ascii="Verdana" w:hAnsi="Verdana"/>
          <w:sz w:val="22"/>
          <w:szCs w:val="22"/>
        </w:rPr>
        <w:t>pogruppo di un raggruppamento temporaneo di imprese o di un consorzio ordinario di concorrenti o di un GEIE, di tipo orizzontale/verticale/misto</w:t>
      </w:r>
    </w:p>
    <w:p w14:paraId="6D9FE8A1" w14:textId="766B9EB8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 xml:space="preserve">già costituito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>da costituirsi</w:t>
      </w:r>
    </w:p>
    <w:p w14:paraId="490F467E" w14:textId="5D84BF7D" w:rsidR="00D36CF3" w:rsidRDefault="00C239C7" w:rsidP="00D36CF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239C7">
        <w:rPr>
          <w:rFonts w:ascii="Verdana" w:hAnsi="Verdana"/>
          <w:sz w:val="22"/>
          <w:szCs w:val="22"/>
        </w:rPr>
        <w:t>Vist</w:t>
      </w:r>
      <w:r w:rsidR="00D36CF3" w:rsidRPr="00D36CF3">
        <w:rPr>
          <w:rFonts w:ascii="Verdana" w:hAnsi="Verdana"/>
          <w:sz w:val="22"/>
          <w:szCs w:val="22"/>
        </w:rPr>
        <w:t xml:space="preserve">e accettate, senza condizione o riserva alcuna, tutte le norme e disposizioni contenute nel </w:t>
      </w:r>
      <w:r w:rsidR="00D36CF3">
        <w:rPr>
          <w:rFonts w:ascii="Verdana" w:hAnsi="Verdana"/>
          <w:sz w:val="22"/>
          <w:szCs w:val="22"/>
        </w:rPr>
        <w:t>C</w:t>
      </w:r>
      <w:r w:rsidR="00D36CF3" w:rsidRPr="00D36CF3">
        <w:rPr>
          <w:rFonts w:ascii="Verdana" w:hAnsi="Verdana"/>
          <w:sz w:val="22"/>
          <w:szCs w:val="22"/>
        </w:rPr>
        <w:t xml:space="preserve">apitolato </w:t>
      </w:r>
      <w:r w:rsidR="00D36CF3">
        <w:rPr>
          <w:rFonts w:ascii="Verdana" w:hAnsi="Verdana"/>
          <w:sz w:val="22"/>
          <w:szCs w:val="22"/>
        </w:rPr>
        <w:t>S</w:t>
      </w:r>
      <w:r w:rsidR="00D36CF3" w:rsidRPr="00D36CF3">
        <w:rPr>
          <w:rFonts w:ascii="Verdana" w:hAnsi="Verdana"/>
          <w:sz w:val="22"/>
          <w:szCs w:val="22"/>
        </w:rPr>
        <w:t>peciale d’</w:t>
      </w:r>
      <w:r w:rsidR="00D36CF3">
        <w:rPr>
          <w:rFonts w:ascii="Verdana" w:hAnsi="Verdana"/>
          <w:sz w:val="22"/>
          <w:szCs w:val="22"/>
        </w:rPr>
        <w:t>A</w:t>
      </w:r>
      <w:r w:rsidR="00D36CF3" w:rsidRPr="00D36CF3">
        <w:rPr>
          <w:rFonts w:ascii="Verdana" w:hAnsi="Verdana"/>
          <w:sz w:val="22"/>
          <w:szCs w:val="22"/>
        </w:rPr>
        <w:t>ppalto;</w:t>
      </w:r>
    </w:p>
    <w:p w14:paraId="322C2887" w14:textId="2D9A7464" w:rsidR="00D36CF3" w:rsidRPr="00D36CF3" w:rsidRDefault="00D36CF3" w:rsidP="007E594A">
      <w:pPr>
        <w:spacing w:after="240"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per l’appalto in epigrafe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02"/>
      </w:tblGrid>
      <w:tr w:rsidR="007248A9" w:rsidRPr="00BE6ECA" w14:paraId="7888C8FB" w14:textId="77777777" w:rsidTr="00C7496F">
        <w:trPr>
          <w:trHeight w:val="510"/>
          <w:jc w:val="center"/>
        </w:trPr>
        <w:tc>
          <w:tcPr>
            <w:tcW w:w="3402" w:type="dxa"/>
            <w:vAlign w:val="center"/>
          </w:tcPr>
          <w:p w14:paraId="7201B9F7" w14:textId="37134CFA" w:rsidR="007248A9" w:rsidRPr="00BE6ECA" w:rsidRDefault="007248A9" w:rsidP="004A6D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6ECA">
              <w:rPr>
                <w:rFonts w:ascii="Verdana" w:hAnsi="Verdana"/>
                <w:sz w:val="20"/>
                <w:szCs w:val="20"/>
              </w:rPr>
              <w:lastRenderedPageBreak/>
              <w:t>Importo unitario</w:t>
            </w:r>
          </w:p>
        </w:tc>
      </w:tr>
      <w:tr w:rsidR="007248A9" w:rsidRPr="00BE6ECA" w14:paraId="0E02D03E" w14:textId="77777777" w:rsidTr="00C7496F">
        <w:trPr>
          <w:trHeight w:val="510"/>
          <w:jc w:val="center"/>
        </w:trPr>
        <w:tc>
          <w:tcPr>
            <w:tcW w:w="3402" w:type="dxa"/>
            <w:vAlign w:val="center"/>
          </w:tcPr>
          <w:p w14:paraId="32932AB6" w14:textId="77777777" w:rsidR="007248A9" w:rsidRPr="00BE6ECA" w:rsidRDefault="007248A9" w:rsidP="004A6D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6ECA">
              <w:rPr>
                <w:rFonts w:ascii="Verdana" w:hAnsi="Verdana"/>
                <w:sz w:val="20"/>
                <w:szCs w:val="20"/>
              </w:rPr>
              <w:t>€/tonnellata</w:t>
            </w:r>
          </w:p>
        </w:tc>
      </w:tr>
      <w:tr w:rsidR="007248A9" w:rsidRPr="00BE6ECA" w14:paraId="1836B336" w14:textId="77777777" w:rsidTr="00C7496F">
        <w:trPr>
          <w:trHeight w:val="510"/>
          <w:jc w:val="center"/>
        </w:trPr>
        <w:tc>
          <w:tcPr>
            <w:tcW w:w="3402" w:type="dxa"/>
            <w:vAlign w:val="center"/>
          </w:tcPr>
          <w:p w14:paraId="1CFB9A5D" w14:textId="3669C7FF" w:rsidR="007248A9" w:rsidRPr="008A7099" w:rsidRDefault="00FA448B" w:rsidP="004A6D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</w:t>
            </w:r>
            <w:r w:rsidR="007248A9" w:rsidRPr="008A7099">
              <w:rPr>
                <w:rFonts w:ascii="Verdana" w:hAnsi="Verdana"/>
                <w:sz w:val="20"/>
                <w:szCs w:val="20"/>
              </w:rPr>
              <w:t>,000</w:t>
            </w:r>
          </w:p>
        </w:tc>
      </w:tr>
    </w:tbl>
    <w:p w14:paraId="04435AFA" w14:textId="6A102ACF" w:rsidR="002071E0" w:rsidRPr="006B533F" w:rsidRDefault="002071E0" w:rsidP="007E594A">
      <w:pPr>
        <w:pStyle w:val="Titolo1"/>
        <w:spacing w:before="240" w:after="240" w:line="276" w:lineRule="auto"/>
        <w:rPr>
          <w:rFonts w:ascii="Verdana" w:hAnsi="Verdana"/>
          <w:sz w:val="22"/>
          <w:szCs w:val="22"/>
          <w:lang w:val="de-DE"/>
        </w:rPr>
      </w:pPr>
      <w:r w:rsidRPr="006B533F">
        <w:rPr>
          <w:rFonts w:ascii="Verdana" w:hAnsi="Verdana"/>
          <w:sz w:val="22"/>
          <w:szCs w:val="22"/>
          <w:lang w:val="de-DE"/>
        </w:rPr>
        <w:t>DICHIARA</w:t>
      </w:r>
      <w:r w:rsidR="00C27509">
        <w:rPr>
          <w:rFonts w:ascii="Verdana" w:hAnsi="Verdana"/>
          <w:sz w:val="22"/>
          <w:szCs w:val="22"/>
          <w:lang w:val="de-DE"/>
        </w:rPr>
        <w:t xml:space="preserve"> DI OFFRIRE</w:t>
      </w:r>
      <w:r w:rsidRPr="006B533F">
        <w:rPr>
          <w:rFonts w:ascii="Verdana" w:hAnsi="Verdana"/>
          <w:sz w:val="22"/>
          <w:szCs w:val="22"/>
          <w:lang w:val="de-DE"/>
        </w:rPr>
        <w:t>:</w:t>
      </w:r>
    </w:p>
    <w:p w14:paraId="47567096" w14:textId="47B58BFD" w:rsidR="007E594A" w:rsidRDefault="007E594A" w:rsidP="007E594A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Pr="007E594A">
        <w:rPr>
          <w:rFonts w:ascii="Verdana" w:hAnsi="Verdana"/>
          <w:sz w:val="22"/>
          <w:szCs w:val="22"/>
        </w:rPr>
        <w:t xml:space="preserve">l seguente ribasso da applicare al </w:t>
      </w:r>
      <w:r w:rsidRPr="007E594A">
        <w:rPr>
          <w:rFonts w:ascii="Verdana" w:hAnsi="Verdana"/>
          <w:sz w:val="22"/>
          <w:szCs w:val="22"/>
          <w:u w:val="single"/>
        </w:rPr>
        <w:t xml:space="preserve">prezzo unitario di </w:t>
      </w:r>
      <w:r w:rsidR="00FA448B">
        <w:rPr>
          <w:rFonts w:ascii="Verdana" w:hAnsi="Verdana"/>
          <w:sz w:val="22"/>
          <w:szCs w:val="22"/>
          <w:u w:val="single"/>
        </w:rPr>
        <w:t>400</w:t>
      </w:r>
      <w:r w:rsidR="00F34733">
        <w:rPr>
          <w:rFonts w:ascii="Verdana" w:hAnsi="Verdana"/>
          <w:sz w:val="22"/>
          <w:szCs w:val="22"/>
          <w:u w:val="single"/>
        </w:rPr>
        <w:t>,00</w:t>
      </w:r>
      <w:r w:rsidRPr="007E594A">
        <w:rPr>
          <w:rFonts w:ascii="Verdana" w:hAnsi="Verdana"/>
          <w:sz w:val="22"/>
          <w:szCs w:val="22"/>
          <w:u w:val="single"/>
        </w:rPr>
        <w:t xml:space="preserve"> €/tonnellata</w:t>
      </w:r>
      <w:r w:rsidRPr="007E594A">
        <w:rPr>
          <w:rFonts w:ascii="Verdana" w:hAnsi="Verdana"/>
          <w:sz w:val="22"/>
          <w:szCs w:val="22"/>
        </w:rPr>
        <w:t>,</w:t>
      </w:r>
      <w:r w:rsidR="008A7099">
        <w:rPr>
          <w:rFonts w:ascii="Verdana" w:hAnsi="Verdana"/>
          <w:sz w:val="22"/>
          <w:szCs w:val="22"/>
        </w:rPr>
        <w:t xml:space="preserve"> </w:t>
      </w:r>
      <w:r w:rsidRPr="007E594A">
        <w:rPr>
          <w:rFonts w:ascii="Verdana" w:hAnsi="Verdana"/>
          <w:sz w:val="22"/>
          <w:szCs w:val="22"/>
          <w:u w:val="single"/>
        </w:rPr>
        <w:t>al netto dell’IVA</w:t>
      </w:r>
      <w:r w:rsidR="007248A9">
        <w:rPr>
          <w:rFonts w:ascii="Verdana" w:hAnsi="Verdana"/>
          <w:sz w:val="22"/>
          <w:szCs w:val="22"/>
          <w:u w:val="single"/>
        </w:rPr>
        <w:t xml:space="preserve"> ed esclusi i costi della sicurezza non soggetti a ribasso</w:t>
      </w:r>
      <w:r w:rsidRPr="007E594A">
        <w:rPr>
          <w:rFonts w:ascii="Verdana" w:hAnsi="Verdana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E594A" w:rsidRPr="00BE6ECA" w14:paraId="1DD2E6AE" w14:textId="77777777" w:rsidTr="004A6D8A">
        <w:trPr>
          <w:trHeight w:val="510"/>
          <w:jc w:val="center"/>
        </w:trPr>
        <w:tc>
          <w:tcPr>
            <w:tcW w:w="3402" w:type="dxa"/>
            <w:vAlign w:val="center"/>
          </w:tcPr>
          <w:p w14:paraId="4570CC5D" w14:textId="77BB0998" w:rsidR="007E594A" w:rsidRDefault="0094552C" w:rsidP="004A6D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 di ribasso offer</w:t>
            </w:r>
            <w:r w:rsidR="00BF3487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</w:p>
          <w:p w14:paraId="68EC75C8" w14:textId="4528458E" w:rsidR="0094552C" w:rsidRPr="00BE6ECA" w:rsidRDefault="0094552C" w:rsidP="004A6D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(in cifre)</w:t>
            </w:r>
          </w:p>
        </w:tc>
        <w:tc>
          <w:tcPr>
            <w:tcW w:w="3402" w:type="dxa"/>
            <w:vAlign w:val="center"/>
          </w:tcPr>
          <w:p w14:paraId="4A7BF532" w14:textId="77777777" w:rsidR="007E594A" w:rsidRDefault="007E594A" w:rsidP="004A6D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 di ribasso offerto</w:t>
            </w:r>
          </w:p>
          <w:p w14:paraId="526F6541" w14:textId="2B41D870" w:rsidR="0094552C" w:rsidRPr="00BE6ECA" w:rsidRDefault="0094552C" w:rsidP="004A6D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(in lettere)</w:t>
            </w:r>
          </w:p>
        </w:tc>
        <w:tc>
          <w:tcPr>
            <w:tcW w:w="3402" w:type="dxa"/>
            <w:vAlign w:val="center"/>
          </w:tcPr>
          <w:p w14:paraId="168C4229" w14:textId="29B458A7" w:rsidR="007E594A" w:rsidRPr="00BE6ECA" w:rsidRDefault="007E594A" w:rsidP="004A6D8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6ECA">
              <w:rPr>
                <w:rFonts w:ascii="Verdana" w:hAnsi="Verdana"/>
                <w:b/>
                <w:bCs/>
                <w:sz w:val="20"/>
                <w:szCs w:val="20"/>
              </w:rPr>
              <w:t xml:space="preserve">Importo unitario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offerto</w:t>
            </w:r>
          </w:p>
        </w:tc>
      </w:tr>
      <w:tr w:rsidR="007E594A" w:rsidRPr="00BE6ECA" w14:paraId="33BA4455" w14:textId="77777777" w:rsidTr="004A6D8A">
        <w:trPr>
          <w:trHeight w:val="510"/>
          <w:jc w:val="center"/>
        </w:trPr>
        <w:tc>
          <w:tcPr>
            <w:tcW w:w="3402" w:type="dxa"/>
            <w:vAlign w:val="center"/>
          </w:tcPr>
          <w:p w14:paraId="3EE85523" w14:textId="0A1DAF98" w:rsidR="007E594A" w:rsidRPr="00BE6ECA" w:rsidRDefault="0094552C" w:rsidP="004A6D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14:paraId="7216F4D5" w14:textId="10EE5A56" w:rsidR="007E594A" w:rsidRPr="00BE6ECA" w:rsidRDefault="0094552C" w:rsidP="004A6D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14:paraId="75BB7667" w14:textId="77777777" w:rsidR="007E594A" w:rsidRPr="00BE6ECA" w:rsidRDefault="007E594A" w:rsidP="004A6D8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6ECA">
              <w:rPr>
                <w:rFonts w:ascii="Verdana" w:hAnsi="Verdana"/>
                <w:b/>
                <w:bCs/>
                <w:sz w:val="20"/>
                <w:szCs w:val="20"/>
              </w:rPr>
              <w:t>€/tonnellata</w:t>
            </w:r>
          </w:p>
        </w:tc>
      </w:tr>
      <w:tr w:rsidR="007E594A" w:rsidRPr="00BE6ECA" w14:paraId="096CA4F5" w14:textId="77777777" w:rsidTr="0094552C">
        <w:trPr>
          <w:trHeight w:val="510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DC2E8C" w14:textId="73E3447B" w:rsidR="007E594A" w:rsidRPr="00BE6ECA" w:rsidRDefault="007E594A" w:rsidP="004A6D8A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8F27725" w14:textId="254F725E" w:rsidR="007E594A" w:rsidRPr="00BE6ECA" w:rsidRDefault="007E594A" w:rsidP="004A6D8A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8D18874" w14:textId="2FE5FE09" w:rsidR="007E594A" w:rsidRPr="00BE6ECA" w:rsidRDefault="007E594A" w:rsidP="004A6D8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7E3D3C0" w14:textId="77777777" w:rsidR="007E594A" w:rsidRDefault="007E594A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15CA8FC" w14:textId="1B283EE4" w:rsidR="006B533F" w:rsidRPr="006B533F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6B533F" w:rsidRPr="006B533F">
        <w:rPr>
          <w:rFonts w:ascii="Verdana" w:hAnsi="Verdana"/>
          <w:sz w:val="22"/>
          <w:szCs w:val="22"/>
        </w:rPr>
        <w:t xml:space="preserve">onsapevole delle sanzioni penali previste dall’art. 76 del D.P.R. 445/2000 e ss.mm.ii. per le ipotesi di falsità in atti e dichiarazioni mendaci </w:t>
      </w:r>
    </w:p>
    <w:p w14:paraId="115E2EA9" w14:textId="77777777" w:rsidR="006B533F" w:rsidRDefault="006B533F" w:rsidP="006B533F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036B9F5D" w14:textId="4DCAF7B1" w:rsidR="006B533F" w:rsidRDefault="00C27509" w:rsidP="00577F0E">
      <w:pPr>
        <w:pStyle w:val="Titolo1"/>
        <w:spacing w:line="276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SPECIFIC</w:t>
      </w:r>
      <w:r w:rsidR="00A52961">
        <w:rPr>
          <w:rFonts w:ascii="Verdana" w:hAnsi="Verdana"/>
          <w:sz w:val="22"/>
          <w:szCs w:val="22"/>
          <w:lang w:val="de-DE"/>
        </w:rPr>
        <w:t>A</w:t>
      </w:r>
    </w:p>
    <w:p w14:paraId="7A654E75" w14:textId="3E313BCE" w:rsidR="00577F0E" w:rsidRPr="00577F0E" w:rsidRDefault="00577F0E" w:rsidP="00577F0E">
      <w:pPr>
        <w:spacing w:line="240" w:lineRule="exact"/>
        <w:ind w:right="99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ai sensi dell’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-3"/>
          <w:sz w:val="18"/>
          <w:szCs w:val="18"/>
        </w:rPr>
        <w:t>r</w:t>
      </w:r>
      <w:r w:rsidRPr="00577F0E">
        <w:rPr>
          <w:rFonts w:ascii="Verdana" w:hAnsi="Verdana"/>
          <w:spacing w:val="3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.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 xml:space="preserve">95, </w:t>
      </w:r>
      <w:r w:rsidRPr="00577F0E">
        <w:rPr>
          <w:rFonts w:ascii="Verdana" w:hAnsi="Verdana"/>
          <w:spacing w:val="-3"/>
          <w:sz w:val="18"/>
          <w:szCs w:val="18"/>
        </w:rPr>
        <w:t>c</w:t>
      </w:r>
      <w:r w:rsidRPr="00577F0E">
        <w:rPr>
          <w:rFonts w:ascii="Verdana" w:hAnsi="Verdana"/>
          <w:sz w:val="18"/>
          <w:szCs w:val="18"/>
        </w:rPr>
        <w:t>om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10, del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D.</w:t>
      </w:r>
      <w:r>
        <w:rPr>
          <w:rFonts w:ascii="Verdana" w:hAnsi="Verdana"/>
          <w:sz w:val="18"/>
          <w:szCs w:val="18"/>
        </w:rPr>
        <w:t xml:space="preserve"> </w:t>
      </w:r>
      <w:r w:rsidRPr="00577F0E">
        <w:rPr>
          <w:rFonts w:ascii="Verdana" w:hAnsi="Verdana"/>
          <w:spacing w:val="-2"/>
          <w:sz w:val="18"/>
          <w:szCs w:val="18"/>
        </w:rPr>
        <w:t>Lg</w:t>
      </w:r>
      <w:r w:rsidRPr="00577F0E">
        <w:rPr>
          <w:rFonts w:ascii="Verdana" w:hAnsi="Verdana"/>
          <w:sz w:val="18"/>
          <w:szCs w:val="18"/>
        </w:rPr>
        <w:t>s</w:t>
      </w:r>
      <w:r w:rsidRPr="00577F0E">
        <w:rPr>
          <w:rFonts w:ascii="Verdana" w:hAnsi="Verdana"/>
          <w:spacing w:val="3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50/</w:t>
      </w:r>
      <w:r>
        <w:rPr>
          <w:rFonts w:ascii="Verdana" w:hAnsi="Verdana"/>
          <w:sz w:val="18"/>
          <w:szCs w:val="18"/>
        </w:rPr>
        <w:t>20</w:t>
      </w:r>
      <w:r w:rsidRPr="00577F0E">
        <w:rPr>
          <w:rFonts w:ascii="Verdana" w:hAnsi="Verdana"/>
          <w:sz w:val="18"/>
          <w:szCs w:val="18"/>
        </w:rPr>
        <w:t xml:space="preserve">16 </w:t>
      </w:r>
      <w:r>
        <w:rPr>
          <w:rFonts w:ascii="Verdana" w:hAnsi="Verdana"/>
          <w:sz w:val="18"/>
          <w:szCs w:val="18"/>
        </w:rPr>
        <w:t xml:space="preserve">e </w:t>
      </w:r>
      <w:r w:rsidRPr="00577F0E">
        <w:rPr>
          <w:rFonts w:ascii="Verdana" w:hAnsi="Verdana"/>
          <w:sz w:val="18"/>
          <w:szCs w:val="18"/>
        </w:rPr>
        <w:t>ss.</w:t>
      </w:r>
      <w:r w:rsidRPr="00577F0E">
        <w:rPr>
          <w:rFonts w:ascii="Verdana" w:hAnsi="Verdana"/>
          <w:spacing w:val="-2"/>
          <w:sz w:val="18"/>
          <w:szCs w:val="18"/>
        </w:rPr>
        <w:t>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.ii</w:t>
      </w:r>
      <w:r w:rsidRPr="00577F0E">
        <w:rPr>
          <w:rFonts w:ascii="Verdana" w:hAnsi="Verdana"/>
          <w:spacing w:val="2"/>
          <w:sz w:val="18"/>
          <w:szCs w:val="18"/>
        </w:rPr>
        <w:t>.</w:t>
      </w:r>
    </w:p>
    <w:p w14:paraId="4E4D0D0D" w14:textId="1A807F53" w:rsidR="00577F0E" w:rsidRDefault="00577F0E" w:rsidP="00577F0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 w:rsidRPr="00577F0E">
        <w:rPr>
          <w:rFonts w:ascii="Verdana" w:hAnsi="Verdana"/>
          <w:sz w:val="22"/>
          <w:szCs w:val="22"/>
        </w:rPr>
        <w:t xml:space="preserve">che </w:t>
      </w:r>
      <w:r w:rsidRPr="00577F0E">
        <w:rPr>
          <w:rFonts w:ascii="Verdana" w:hAnsi="Verdana"/>
          <w:b/>
          <w:bCs/>
          <w:sz w:val="22"/>
          <w:szCs w:val="22"/>
        </w:rPr>
        <w:t>i costi della manodopera</w:t>
      </w:r>
      <w:r w:rsidRPr="00577F0E">
        <w:rPr>
          <w:rFonts w:ascii="Verdana" w:hAnsi="Verdana"/>
          <w:sz w:val="22"/>
          <w:szCs w:val="22"/>
        </w:rPr>
        <w:t xml:space="preserve"> concernenti l’esecuzione </w:t>
      </w:r>
      <w:r w:rsidR="0094552C">
        <w:rPr>
          <w:rFonts w:ascii="Verdana" w:hAnsi="Verdana"/>
          <w:sz w:val="22"/>
          <w:szCs w:val="22"/>
        </w:rPr>
        <w:t>del servizio</w:t>
      </w:r>
      <w:r w:rsidRPr="00577F0E">
        <w:rPr>
          <w:rFonts w:ascii="Verdana" w:hAnsi="Verdana"/>
          <w:sz w:val="22"/>
          <w:szCs w:val="22"/>
        </w:rPr>
        <w:t xml:space="preserve"> in oggetto, inclusi nell’offerta, ammontano ad:</w:t>
      </w:r>
    </w:p>
    <w:p w14:paraId="7E9F2D1C" w14:textId="67F6E59F" w:rsidR="00577F0E" w:rsidRPr="00577F0E" w:rsidRDefault="00577F0E" w:rsidP="00577F0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€ </w:t>
      </w:r>
      <w:r w:rsidRPr="00577F0E">
        <w:rPr>
          <w:rFonts w:ascii="Verdana" w:hAnsi="Verdana"/>
          <w:sz w:val="22"/>
          <w:szCs w:val="22"/>
        </w:rPr>
        <w:t>________________________________________________________________</w:t>
      </w:r>
      <w:r>
        <w:rPr>
          <w:rFonts w:ascii="Verdana" w:hAnsi="Verdana"/>
          <w:sz w:val="22"/>
          <w:szCs w:val="22"/>
        </w:rPr>
        <w:t>__</w:t>
      </w:r>
      <w:r w:rsidRPr="00577F0E">
        <w:rPr>
          <w:rFonts w:ascii="Verdana" w:hAnsi="Verdana"/>
          <w:sz w:val="22"/>
          <w:szCs w:val="22"/>
        </w:rPr>
        <w:t xml:space="preserve"> (</w:t>
      </w:r>
      <w:r w:rsidRPr="0094552C">
        <w:rPr>
          <w:rFonts w:ascii="Verdana" w:hAnsi="Verdana"/>
          <w:i/>
          <w:iCs/>
          <w:sz w:val="22"/>
          <w:szCs w:val="22"/>
        </w:rPr>
        <w:t>in cifre</w:t>
      </w:r>
      <w:r w:rsidRPr="00577F0E">
        <w:rPr>
          <w:rFonts w:ascii="Verdana" w:hAnsi="Verdana"/>
          <w:sz w:val="22"/>
          <w:szCs w:val="22"/>
        </w:rPr>
        <w:t>)</w:t>
      </w:r>
    </w:p>
    <w:p w14:paraId="74E948C4" w14:textId="65538E8C" w:rsidR="00577F0E" w:rsidRPr="00577F0E" w:rsidRDefault="00577F0E" w:rsidP="00577F0E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Diconsi Euro (</w:t>
      </w:r>
      <w:r w:rsidRPr="0094552C">
        <w:rPr>
          <w:rFonts w:ascii="Verdana" w:hAnsi="Verdana"/>
          <w:i/>
          <w:iCs/>
          <w:sz w:val="22"/>
          <w:szCs w:val="22"/>
        </w:rPr>
        <w:t>in lettere</w:t>
      </w:r>
      <w:r>
        <w:rPr>
          <w:rFonts w:ascii="Verdana" w:hAnsi="Verdana"/>
          <w:sz w:val="22"/>
          <w:szCs w:val="22"/>
        </w:rPr>
        <w:t>) ________________________________________________</w:t>
      </w:r>
      <w:r w:rsidR="00DB5035">
        <w:rPr>
          <w:rFonts w:ascii="Verdana" w:hAnsi="Verdana"/>
          <w:sz w:val="22"/>
          <w:szCs w:val="22"/>
        </w:rPr>
        <w:t>/______.</w:t>
      </w:r>
    </w:p>
    <w:p w14:paraId="72B8513D" w14:textId="1D9AB1CF" w:rsidR="00577F0E" w:rsidRDefault="00577F0E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N.B. </w:t>
      </w:r>
      <w:r w:rsidR="00DB5035"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L</w:t>
      </w: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>a mancata specificazione dei suddetti costi di manodopera comporta l’esclusione dalla gara</w:t>
      </w:r>
      <w:r w:rsidR="00DB5035"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.</w:t>
      </w:r>
    </w:p>
    <w:p w14:paraId="70CCA0D2" w14:textId="77777777" w:rsidR="0094552C" w:rsidRPr="00577F0E" w:rsidRDefault="0094552C" w:rsidP="00577F0E">
      <w:pPr>
        <w:rPr>
          <w:lang w:val="de-DE"/>
        </w:rPr>
      </w:pPr>
    </w:p>
    <w:p w14:paraId="7D38FDA6" w14:textId="00F5B27A" w:rsidR="00DB5035" w:rsidRDefault="00DB5035" w:rsidP="00DB5035">
      <w:pPr>
        <w:pStyle w:val="Titolo1"/>
        <w:spacing w:line="276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SPECIFICA, altresì</w:t>
      </w:r>
    </w:p>
    <w:p w14:paraId="0E67B7E7" w14:textId="77777777" w:rsidR="00DB5035" w:rsidRPr="00577F0E" w:rsidRDefault="00DB5035" w:rsidP="00DB5035">
      <w:pPr>
        <w:spacing w:line="240" w:lineRule="exact"/>
        <w:ind w:right="99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2"/>
          <w:sz w:val="18"/>
          <w:szCs w:val="18"/>
        </w:rPr>
        <w:t>ai sensi dell’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-3"/>
          <w:sz w:val="18"/>
          <w:szCs w:val="18"/>
        </w:rPr>
        <w:t>r</w:t>
      </w:r>
      <w:r w:rsidRPr="00577F0E">
        <w:rPr>
          <w:rFonts w:ascii="Verdana" w:hAnsi="Verdana"/>
          <w:spacing w:val="3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.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 xml:space="preserve">95, </w:t>
      </w:r>
      <w:r w:rsidRPr="00577F0E">
        <w:rPr>
          <w:rFonts w:ascii="Verdana" w:hAnsi="Verdana"/>
          <w:spacing w:val="-3"/>
          <w:sz w:val="18"/>
          <w:szCs w:val="18"/>
        </w:rPr>
        <w:t>c</w:t>
      </w:r>
      <w:r w:rsidRPr="00577F0E">
        <w:rPr>
          <w:rFonts w:ascii="Verdana" w:hAnsi="Verdana"/>
          <w:sz w:val="18"/>
          <w:szCs w:val="18"/>
        </w:rPr>
        <w:t>om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a</w:t>
      </w:r>
      <w:r w:rsidRPr="00577F0E">
        <w:rPr>
          <w:rFonts w:ascii="Verdana" w:hAnsi="Verdana"/>
          <w:spacing w:val="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10, del</w:t>
      </w:r>
      <w:r w:rsidRPr="00577F0E">
        <w:rPr>
          <w:rFonts w:ascii="Verdana" w:hAnsi="Verdana"/>
          <w:spacing w:val="-2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D.</w:t>
      </w:r>
      <w:r>
        <w:rPr>
          <w:rFonts w:ascii="Verdana" w:hAnsi="Verdana"/>
          <w:sz w:val="18"/>
          <w:szCs w:val="18"/>
        </w:rPr>
        <w:t xml:space="preserve"> </w:t>
      </w:r>
      <w:r w:rsidRPr="00577F0E">
        <w:rPr>
          <w:rFonts w:ascii="Verdana" w:hAnsi="Verdana"/>
          <w:spacing w:val="-2"/>
          <w:sz w:val="18"/>
          <w:szCs w:val="18"/>
        </w:rPr>
        <w:t>Lg</w:t>
      </w:r>
      <w:r w:rsidRPr="00577F0E">
        <w:rPr>
          <w:rFonts w:ascii="Verdana" w:hAnsi="Verdana"/>
          <w:sz w:val="18"/>
          <w:szCs w:val="18"/>
        </w:rPr>
        <w:t>s</w:t>
      </w:r>
      <w:r w:rsidRPr="00577F0E">
        <w:rPr>
          <w:rFonts w:ascii="Verdana" w:hAnsi="Verdana"/>
          <w:spacing w:val="3"/>
          <w:sz w:val="18"/>
          <w:szCs w:val="18"/>
        </w:rPr>
        <w:t xml:space="preserve"> </w:t>
      </w:r>
      <w:r w:rsidRPr="00577F0E">
        <w:rPr>
          <w:rFonts w:ascii="Verdana" w:hAnsi="Verdana"/>
          <w:sz w:val="18"/>
          <w:szCs w:val="18"/>
        </w:rPr>
        <w:t>50/</w:t>
      </w:r>
      <w:r>
        <w:rPr>
          <w:rFonts w:ascii="Verdana" w:hAnsi="Verdana"/>
          <w:sz w:val="18"/>
          <w:szCs w:val="18"/>
        </w:rPr>
        <w:t>20</w:t>
      </w:r>
      <w:r w:rsidRPr="00577F0E">
        <w:rPr>
          <w:rFonts w:ascii="Verdana" w:hAnsi="Verdana"/>
          <w:sz w:val="18"/>
          <w:szCs w:val="18"/>
        </w:rPr>
        <w:t xml:space="preserve">16 </w:t>
      </w:r>
      <w:r>
        <w:rPr>
          <w:rFonts w:ascii="Verdana" w:hAnsi="Verdana"/>
          <w:sz w:val="18"/>
          <w:szCs w:val="18"/>
        </w:rPr>
        <w:t xml:space="preserve">e </w:t>
      </w:r>
      <w:r w:rsidRPr="00577F0E">
        <w:rPr>
          <w:rFonts w:ascii="Verdana" w:hAnsi="Verdana"/>
          <w:sz w:val="18"/>
          <w:szCs w:val="18"/>
        </w:rPr>
        <w:t>ss.</w:t>
      </w:r>
      <w:r w:rsidRPr="00577F0E">
        <w:rPr>
          <w:rFonts w:ascii="Verdana" w:hAnsi="Verdana"/>
          <w:spacing w:val="-2"/>
          <w:sz w:val="18"/>
          <w:szCs w:val="18"/>
        </w:rPr>
        <w:t>m</w:t>
      </w:r>
      <w:r w:rsidRPr="00577F0E">
        <w:rPr>
          <w:rFonts w:ascii="Verdana" w:hAnsi="Verdana"/>
          <w:spacing w:val="-4"/>
          <w:sz w:val="18"/>
          <w:szCs w:val="18"/>
        </w:rPr>
        <w:t>m</w:t>
      </w:r>
      <w:r w:rsidRPr="00577F0E">
        <w:rPr>
          <w:rFonts w:ascii="Verdana" w:hAnsi="Verdana"/>
          <w:sz w:val="18"/>
          <w:szCs w:val="18"/>
        </w:rPr>
        <w:t>.ii</w:t>
      </w:r>
      <w:r w:rsidRPr="00577F0E">
        <w:rPr>
          <w:rFonts w:ascii="Verdana" w:hAnsi="Verdana"/>
          <w:spacing w:val="2"/>
          <w:sz w:val="18"/>
          <w:szCs w:val="18"/>
        </w:rPr>
        <w:t>.</w:t>
      </w:r>
    </w:p>
    <w:p w14:paraId="3C06D04A" w14:textId="319A90DB" w:rsidR="00DB5035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 w:rsidRPr="00577F0E">
        <w:rPr>
          <w:rFonts w:ascii="Verdana" w:hAnsi="Verdana"/>
          <w:sz w:val="22"/>
          <w:szCs w:val="22"/>
        </w:rPr>
        <w:t xml:space="preserve">che </w:t>
      </w:r>
      <w:r w:rsidRPr="00577F0E">
        <w:rPr>
          <w:rFonts w:ascii="Verdana" w:hAnsi="Verdana"/>
          <w:b/>
          <w:bCs/>
          <w:sz w:val="22"/>
          <w:szCs w:val="22"/>
        </w:rPr>
        <w:t xml:space="preserve">i costi </w:t>
      </w:r>
      <w:r>
        <w:rPr>
          <w:rFonts w:ascii="Verdana" w:hAnsi="Verdana"/>
          <w:b/>
          <w:bCs/>
          <w:sz w:val="22"/>
          <w:szCs w:val="22"/>
        </w:rPr>
        <w:t>aziendali interni</w:t>
      </w:r>
      <w:r w:rsidRPr="00577F0E">
        <w:rPr>
          <w:rFonts w:ascii="Verdana" w:hAnsi="Verdana"/>
          <w:sz w:val="22"/>
          <w:szCs w:val="22"/>
        </w:rPr>
        <w:t xml:space="preserve"> concernenti </w:t>
      </w:r>
      <w:r w:rsidRPr="00DB5035">
        <w:rPr>
          <w:rFonts w:ascii="Verdana" w:hAnsi="Verdana"/>
          <w:sz w:val="22"/>
          <w:szCs w:val="22"/>
        </w:rPr>
        <w:t>l’adempimento delle disposizioni in materia di salute e sicurezza sui luoghi di lavoro, inclusi nell’offerta sono</w:t>
      </w:r>
      <w:r w:rsidRPr="00577F0E">
        <w:rPr>
          <w:rFonts w:ascii="Verdana" w:hAnsi="Verdana"/>
          <w:sz w:val="22"/>
          <w:szCs w:val="22"/>
        </w:rPr>
        <w:t>:</w:t>
      </w:r>
    </w:p>
    <w:p w14:paraId="6C7189A3" w14:textId="77777777" w:rsidR="00DB5035" w:rsidRPr="00577F0E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€ </w:t>
      </w:r>
      <w:r w:rsidRPr="00577F0E">
        <w:rPr>
          <w:rFonts w:ascii="Verdana" w:hAnsi="Verdana"/>
          <w:sz w:val="22"/>
          <w:szCs w:val="22"/>
        </w:rPr>
        <w:t>________________________________________________________________</w:t>
      </w:r>
      <w:r>
        <w:rPr>
          <w:rFonts w:ascii="Verdana" w:hAnsi="Verdana"/>
          <w:sz w:val="22"/>
          <w:szCs w:val="22"/>
        </w:rPr>
        <w:t>__</w:t>
      </w:r>
      <w:r w:rsidRPr="00577F0E">
        <w:rPr>
          <w:rFonts w:ascii="Verdana" w:hAnsi="Verdana"/>
          <w:sz w:val="22"/>
          <w:szCs w:val="22"/>
        </w:rPr>
        <w:t xml:space="preserve"> (</w:t>
      </w:r>
      <w:r w:rsidRPr="0094552C">
        <w:rPr>
          <w:rFonts w:ascii="Verdana" w:hAnsi="Verdana"/>
          <w:i/>
          <w:iCs/>
          <w:sz w:val="22"/>
          <w:szCs w:val="22"/>
        </w:rPr>
        <w:t>in cifre</w:t>
      </w:r>
      <w:r w:rsidRPr="00577F0E">
        <w:rPr>
          <w:rFonts w:ascii="Verdana" w:hAnsi="Verdana"/>
          <w:sz w:val="22"/>
          <w:szCs w:val="22"/>
        </w:rPr>
        <w:t>)</w:t>
      </w:r>
    </w:p>
    <w:p w14:paraId="5ABA1B7D" w14:textId="77777777" w:rsidR="00DB5035" w:rsidRPr="00577F0E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Diconsi Euro (</w:t>
      </w:r>
      <w:r w:rsidRPr="0094552C">
        <w:rPr>
          <w:rFonts w:ascii="Verdana" w:hAnsi="Verdana"/>
          <w:i/>
          <w:iCs/>
          <w:sz w:val="22"/>
          <w:szCs w:val="22"/>
        </w:rPr>
        <w:t>in lettere</w:t>
      </w:r>
      <w:r>
        <w:rPr>
          <w:rFonts w:ascii="Verdana" w:hAnsi="Verdana"/>
          <w:sz w:val="22"/>
          <w:szCs w:val="22"/>
        </w:rPr>
        <w:t>) ________________________________________________/______.</w:t>
      </w:r>
    </w:p>
    <w:p w14:paraId="30BD6C31" w14:textId="00CD6869" w:rsidR="00DB5035" w:rsidRPr="00577F0E" w:rsidRDefault="00DB5035" w:rsidP="00DB5035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N.B. </w:t>
      </w:r>
      <w:r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L</w:t>
      </w: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a mancata specificazione dei suddetti costi </w:t>
      </w: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per la sicurezza aziendale interna</w:t>
      </w:r>
      <w:r w:rsidRPr="00577F0E">
        <w:rPr>
          <w:rFonts w:ascii="Verdana" w:hAnsi="Verdana"/>
          <w:b/>
          <w:bCs/>
          <w:color w:val="FF0000"/>
          <w:sz w:val="18"/>
          <w:szCs w:val="18"/>
          <w:u w:val="single"/>
        </w:rPr>
        <w:t xml:space="preserve"> comporta l’esclusione dalla gara</w:t>
      </w:r>
      <w:r w:rsidRPr="00DB5035">
        <w:rPr>
          <w:rFonts w:ascii="Verdana" w:hAnsi="Verdana"/>
          <w:b/>
          <w:bCs/>
          <w:color w:val="FF0000"/>
          <w:sz w:val="18"/>
          <w:szCs w:val="18"/>
          <w:u w:val="single"/>
        </w:rPr>
        <w:t>.</w:t>
      </w:r>
    </w:p>
    <w:p w14:paraId="7CB06132" w14:textId="2C2FB84F" w:rsidR="00C27509" w:rsidRDefault="00C27509" w:rsidP="00C27509">
      <w:pPr>
        <w:rPr>
          <w:lang w:val="de-DE"/>
        </w:rPr>
      </w:pPr>
    </w:p>
    <w:p w14:paraId="38A17376" w14:textId="598C8104" w:rsidR="002071E0" w:rsidRPr="000C14A8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C14A8">
        <w:rPr>
          <w:rFonts w:ascii="Verdana" w:hAnsi="Verdana"/>
          <w:sz w:val="22"/>
          <w:szCs w:val="22"/>
        </w:rPr>
        <w:t>.……….............. lì ….................</w:t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  <w:t xml:space="preserve">           </w:t>
      </w:r>
      <w:r w:rsidR="00DB5035">
        <w:rPr>
          <w:rFonts w:ascii="Verdana" w:hAnsi="Verdana"/>
          <w:sz w:val="22"/>
          <w:szCs w:val="22"/>
        </w:rPr>
        <w:t xml:space="preserve">  </w:t>
      </w:r>
      <w:r w:rsidRPr="000C14A8">
        <w:rPr>
          <w:rFonts w:ascii="Verdana" w:hAnsi="Verdana"/>
          <w:sz w:val="22"/>
          <w:szCs w:val="22"/>
        </w:rPr>
        <w:t xml:space="preserve"> </w:t>
      </w:r>
      <w:r w:rsidR="00DB5035">
        <w:rPr>
          <w:rFonts w:ascii="Verdana" w:hAnsi="Verdana"/>
          <w:sz w:val="22"/>
          <w:szCs w:val="22"/>
        </w:rPr>
        <w:t xml:space="preserve">  Il dichiarante</w:t>
      </w:r>
    </w:p>
    <w:p w14:paraId="24D74EBC" w14:textId="7E3E4E44" w:rsidR="002071E0" w:rsidRDefault="002071E0" w:rsidP="002071E0">
      <w:pPr>
        <w:pStyle w:val="Corpodeltesto3"/>
        <w:spacing w:before="240" w:line="276" w:lineRule="auto"/>
        <w:jc w:val="right"/>
        <w:rPr>
          <w:rFonts w:ascii="Verdana" w:hAnsi="Verdana" w:cs="Times New Roman"/>
          <w:sz w:val="22"/>
          <w:szCs w:val="22"/>
        </w:rPr>
      </w:pPr>
      <w:r w:rsidRPr="000C14A8">
        <w:rPr>
          <w:rFonts w:ascii="Verdana" w:hAnsi="Verdana" w:cs="Times New Roman"/>
          <w:sz w:val="22"/>
          <w:szCs w:val="22"/>
        </w:rPr>
        <w:t>…………………………………………………………..</w:t>
      </w:r>
    </w:p>
    <w:p w14:paraId="5529D973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01C00819" w14:textId="3093E8A8" w:rsidR="001B2CF5" w:rsidRPr="00694488" w:rsidRDefault="002071E0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sz w:val="16"/>
        </w:rPr>
      </w:pPr>
      <w:r w:rsidRPr="00DB5035">
        <w:rPr>
          <w:rFonts w:ascii="Verdana" w:hAnsi="Verdana"/>
          <w:i/>
          <w:iCs/>
          <w:sz w:val="22"/>
          <w:szCs w:val="22"/>
        </w:rPr>
        <w:lastRenderedPageBreak/>
        <w:t>N.B.</w:t>
      </w:r>
      <w:r w:rsidR="00694488">
        <w:rPr>
          <w:rFonts w:ascii="Verdana" w:hAnsi="Verdana"/>
          <w:i/>
          <w:iCs/>
          <w:sz w:val="22"/>
          <w:szCs w:val="22"/>
        </w:rPr>
        <w:t xml:space="preserve"> </w:t>
      </w:r>
      <w:r w:rsidR="00DB5035" w:rsidRPr="00DB5035">
        <w:rPr>
          <w:rFonts w:ascii="Verdana" w:hAnsi="Verdana"/>
          <w:i/>
          <w:iCs/>
          <w:sz w:val="22"/>
          <w:szCs w:val="22"/>
        </w:rPr>
        <w:t>In caso di raggruppamento temporaneo di concorrenti o consorzi</w:t>
      </w:r>
      <w:r w:rsidR="00DB5035">
        <w:rPr>
          <w:rFonts w:ascii="Verdana" w:hAnsi="Verdana"/>
          <w:i/>
          <w:iCs/>
          <w:sz w:val="22"/>
          <w:szCs w:val="22"/>
        </w:rPr>
        <w:t>o</w:t>
      </w:r>
      <w:r w:rsidR="00DB5035" w:rsidRPr="00DB5035">
        <w:rPr>
          <w:rFonts w:ascii="Verdana" w:hAnsi="Verdana"/>
          <w:i/>
          <w:iCs/>
          <w:sz w:val="22"/>
          <w:szCs w:val="22"/>
        </w:rPr>
        <w:t xml:space="preserve"> ordinario di concorrenti, non ancora costituiti, l’offerta deve essere sottoscritta in solido anche dai concorrenti mandanti.</w:t>
      </w:r>
    </w:p>
    <w:p w14:paraId="7F936898" w14:textId="0AEA1F9D" w:rsidR="001B2CF5" w:rsidRDefault="00694488" w:rsidP="002071E0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6AD15344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7B744F36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380FC008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4F46BEA8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680D255F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0A0130E5" w14:textId="77777777" w:rsidR="00694488" w:rsidRPr="000C14A8" w:rsidRDefault="00694488" w:rsidP="002071E0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530D768F" w14:textId="7827FC13" w:rsidR="00694488" w:rsidRPr="001B2CF5" w:rsidRDefault="00694488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1B2CF5">
        <w:rPr>
          <w:rFonts w:ascii="Verdana" w:hAnsi="Verdana"/>
          <w:i/>
          <w:iCs/>
          <w:sz w:val="22"/>
          <w:szCs w:val="22"/>
        </w:rPr>
        <w:t>Sottoscritto digitalmente dall’</w:t>
      </w:r>
      <w:r>
        <w:rPr>
          <w:rFonts w:ascii="Verdana" w:hAnsi="Verdana"/>
          <w:i/>
          <w:iCs/>
          <w:sz w:val="22"/>
          <w:szCs w:val="22"/>
        </w:rPr>
        <w:t>/dagli O</w:t>
      </w:r>
      <w:r w:rsidRPr="001B2CF5">
        <w:rPr>
          <w:rFonts w:ascii="Verdana" w:hAnsi="Verdana"/>
          <w:i/>
          <w:iCs/>
          <w:sz w:val="22"/>
          <w:szCs w:val="22"/>
        </w:rPr>
        <w:t>peratore</w:t>
      </w:r>
      <w:r>
        <w:rPr>
          <w:rFonts w:ascii="Verdana" w:hAnsi="Verdana"/>
          <w:i/>
          <w:iCs/>
          <w:sz w:val="22"/>
          <w:szCs w:val="22"/>
        </w:rPr>
        <w:t>/i</w:t>
      </w:r>
      <w:r w:rsidRPr="001B2CF5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E</w:t>
      </w:r>
      <w:r w:rsidRPr="001B2CF5">
        <w:rPr>
          <w:rFonts w:ascii="Verdana" w:hAnsi="Verdana"/>
          <w:i/>
          <w:iCs/>
          <w:sz w:val="22"/>
          <w:szCs w:val="22"/>
        </w:rPr>
        <w:t>conomic</w:t>
      </w:r>
      <w:r>
        <w:rPr>
          <w:rFonts w:ascii="Verdana" w:hAnsi="Verdana"/>
          <w:i/>
          <w:iCs/>
          <w:sz w:val="22"/>
          <w:szCs w:val="22"/>
        </w:rPr>
        <w:t>o/i</w:t>
      </w:r>
      <w:r w:rsidR="003D5D3A">
        <w:rPr>
          <w:rFonts w:ascii="Verdana" w:hAnsi="Verdana"/>
          <w:i/>
          <w:iCs/>
          <w:sz w:val="22"/>
          <w:szCs w:val="22"/>
        </w:rPr>
        <w:t>.</w:t>
      </w:r>
    </w:p>
    <w:p w14:paraId="468A385F" w14:textId="77777777" w:rsidR="00694488" w:rsidRPr="000C14A8" w:rsidRDefault="00694488" w:rsidP="00694488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2125B04B" w14:textId="64781484" w:rsidR="002F0CFD" w:rsidRPr="002071E0" w:rsidRDefault="002F0CFD" w:rsidP="002071E0">
      <w:pPr>
        <w:pStyle w:val="Titolo1"/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sectPr w:rsidR="002F0CFD" w:rsidRPr="002071E0" w:rsidSect="007F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A4B2" w14:textId="77777777" w:rsidR="003E1FB6" w:rsidRDefault="003E1FB6">
      <w:r>
        <w:separator/>
      </w:r>
    </w:p>
  </w:endnote>
  <w:endnote w:type="continuationSeparator" w:id="0">
    <w:p w14:paraId="7C4FF2C5" w14:textId="77777777" w:rsidR="003E1FB6" w:rsidRDefault="003E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BBF3" w14:textId="77777777" w:rsidR="003E1FB6" w:rsidRDefault="003E1FB6">
      <w:r>
        <w:separator/>
      </w:r>
    </w:p>
  </w:footnote>
  <w:footnote w:type="continuationSeparator" w:id="0">
    <w:p w14:paraId="68C8DBB5" w14:textId="77777777" w:rsidR="003E1FB6" w:rsidRDefault="003E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1E4"/>
    <w:multiLevelType w:val="hybridMultilevel"/>
    <w:tmpl w:val="F5B6E41A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5"/>
  </w:num>
  <w:num w:numId="2" w16cid:durableId="1354189012">
    <w:abstractNumId w:val="9"/>
  </w:num>
  <w:num w:numId="3" w16cid:durableId="473447279">
    <w:abstractNumId w:val="1"/>
  </w:num>
  <w:num w:numId="4" w16cid:durableId="1015613505">
    <w:abstractNumId w:val="4"/>
  </w:num>
  <w:num w:numId="5" w16cid:durableId="1526216194">
    <w:abstractNumId w:val="12"/>
  </w:num>
  <w:num w:numId="6" w16cid:durableId="444420927">
    <w:abstractNumId w:val="8"/>
  </w:num>
  <w:num w:numId="7" w16cid:durableId="11797326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7"/>
  </w:num>
  <w:num w:numId="13" w16cid:durableId="36741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532E8"/>
    <w:rsid w:val="0006295F"/>
    <w:rsid w:val="00090AB5"/>
    <w:rsid w:val="000C14A8"/>
    <w:rsid w:val="000D3D5D"/>
    <w:rsid w:val="0016551C"/>
    <w:rsid w:val="0016641A"/>
    <w:rsid w:val="00175B4D"/>
    <w:rsid w:val="00176BFE"/>
    <w:rsid w:val="001874A1"/>
    <w:rsid w:val="0019072F"/>
    <w:rsid w:val="001B2CF5"/>
    <w:rsid w:val="001C7259"/>
    <w:rsid w:val="002071E0"/>
    <w:rsid w:val="0021400A"/>
    <w:rsid w:val="00231751"/>
    <w:rsid w:val="0023403F"/>
    <w:rsid w:val="00236981"/>
    <w:rsid w:val="002D04B7"/>
    <w:rsid w:val="002D2625"/>
    <w:rsid w:val="002F0CFD"/>
    <w:rsid w:val="002F1270"/>
    <w:rsid w:val="002F5015"/>
    <w:rsid w:val="0030752D"/>
    <w:rsid w:val="0031427F"/>
    <w:rsid w:val="00324647"/>
    <w:rsid w:val="00345024"/>
    <w:rsid w:val="00386F74"/>
    <w:rsid w:val="003D5D3A"/>
    <w:rsid w:val="003E1FB6"/>
    <w:rsid w:val="003E6FB3"/>
    <w:rsid w:val="003F192F"/>
    <w:rsid w:val="00424FD4"/>
    <w:rsid w:val="004A7F3D"/>
    <w:rsid w:val="004D73F5"/>
    <w:rsid w:val="00500053"/>
    <w:rsid w:val="00504014"/>
    <w:rsid w:val="00577F0E"/>
    <w:rsid w:val="005820A7"/>
    <w:rsid w:val="005A1DC6"/>
    <w:rsid w:val="005A5C42"/>
    <w:rsid w:val="00653427"/>
    <w:rsid w:val="00653913"/>
    <w:rsid w:val="00676F13"/>
    <w:rsid w:val="00694488"/>
    <w:rsid w:val="006B533F"/>
    <w:rsid w:val="006C238F"/>
    <w:rsid w:val="006C56E2"/>
    <w:rsid w:val="006D41BE"/>
    <w:rsid w:val="006E1E53"/>
    <w:rsid w:val="007156D5"/>
    <w:rsid w:val="007248A9"/>
    <w:rsid w:val="007B0E87"/>
    <w:rsid w:val="007E594A"/>
    <w:rsid w:val="007F0553"/>
    <w:rsid w:val="007F3BDE"/>
    <w:rsid w:val="00800B32"/>
    <w:rsid w:val="00822423"/>
    <w:rsid w:val="008252E2"/>
    <w:rsid w:val="0082769F"/>
    <w:rsid w:val="0083370E"/>
    <w:rsid w:val="00835AC9"/>
    <w:rsid w:val="008370DB"/>
    <w:rsid w:val="0087643A"/>
    <w:rsid w:val="00891E24"/>
    <w:rsid w:val="008A62F4"/>
    <w:rsid w:val="008A7099"/>
    <w:rsid w:val="008B5721"/>
    <w:rsid w:val="008C548A"/>
    <w:rsid w:val="008C54D4"/>
    <w:rsid w:val="008F3C48"/>
    <w:rsid w:val="0093101E"/>
    <w:rsid w:val="00932B96"/>
    <w:rsid w:val="0094552C"/>
    <w:rsid w:val="00945E9C"/>
    <w:rsid w:val="00956C50"/>
    <w:rsid w:val="00981784"/>
    <w:rsid w:val="00982997"/>
    <w:rsid w:val="009C47A4"/>
    <w:rsid w:val="009D4F05"/>
    <w:rsid w:val="009F58F4"/>
    <w:rsid w:val="00A30740"/>
    <w:rsid w:val="00A52961"/>
    <w:rsid w:val="00A83B93"/>
    <w:rsid w:val="00A95AF7"/>
    <w:rsid w:val="00AC0071"/>
    <w:rsid w:val="00AF3B0E"/>
    <w:rsid w:val="00B45265"/>
    <w:rsid w:val="00B67D5D"/>
    <w:rsid w:val="00B74592"/>
    <w:rsid w:val="00BE0E5A"/>
    <w:rsid w:val="00BE6ECA"/>
    <w:rsid w:val="00BF3487"/>
    <w:rsid w:val="00C033AD"/>
    <w:rsid w:val="00C239C7"/>
    <w:rsid w:val="00C242BA"/>
    <w:rsid w:val="00C27509"/>
    <w:rsid w:val="00C305F1"/>
    <w:rsid w:val="00C53A86"/>
    <w:rsid w:val="00C734DB"/>
    <w:rsid w:val="00C7496F"/>
    <w:rsid w:val="00C82D08"/>
    <w:rsid w:val="00C91852"/>
    <w:rsid w:val="00C96C2A"/>
    <w:rsid w:val="00CB1979"/>
    <w:rsid w:val="00CB73B4"/>
    <w:rsid w:val="00CC547B"/>
    <w:rsid w:val="00CD6436"/>
    <w:rsid w:val="00D36CF3"/>
    <w:rsid w:val="00D44943"/>
    <w:rsid w:val="00D87635"/>
    <w:rsid w:val="00DA66B6"/>
    <w:rsid w:val="00DB5035"/>
    <w:rsid w:val="00DB52C0"/>
    <w:rsid w:val="00DD5B04"/>
    <w:rsid w:val="00DE246F"/>
    <w:rsid w:val="00DE2C0B"/>
    <w:rsid w:val="00DF216A"/>
    <w:rsid w:val="00E42440"/>
    <w:rsid w:val="00E43BA6"/>
    <w:rsid w:val="00E45EF3"/>
    <w:rsid w:val="00E832D2"/>
    <w:rsid w:val="00E90C08"/>
    <w:rsid w:val="00EE3941"/>
    <w:rsid w:val="00F207DD"/>
    <w:rsid w:val="00F34733"/>
    <w:rsid w:val="00F34CF1"/>
    <w:rsid w:val="00F4219E"/>
    <w:rsid w:val="00F44DAA"/>
    <w:rsid w:val="00F4510F"/>
    <w:rsid w:val="00FA2190"/>
    <w:rsid w:val="00FA448B"/>
    <w:rsid w:val="00FA5EB1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3B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6295F"/>
    <w:pPr>
      <w:widowControl w:val="0"/>
      <w:autoSpaceDE w:val="0"/>
      <w:autoSpaceDN w:val="0"/>
      <w:adjustRightInd w:val="0"/>
    </w:pPr>
    <w:rPr>
      <w:rFonts w:ascii="Times" w:hAnsi="Time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3B0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469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Giovanna Ferro</cp:lastModifiedBy>
  <cp:revision>70</cp:revision>
  <cp:lastPrinted>2017-04-21T11:23:00Z</cp:lastPrinted>
  <dcterms:created xsi:type="dcterms:W3CDTF">2019-09-11T11:39:00Z</dcterms:created>
  <dcterms:modified xsi:type="dcterms:W3CDTF">2023-03-14T09:25:00Z</dcterms:modified>
</cp:coreProperties>
</file>